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750"/>
        <w:gridCol w:w="6654"/>
      </w:tblGrid>
      <w:tr w:rsidR="00A25341" w:rsidRPr="00FD79EA" w:rsidTr="003A5A58">
        <w:trPr>
          <w:trHeight w:val="548"/>
          <w:tblHeader/>
          <w:jc w:val="center"/>
        </w:trPr>
        <w:tc>
          <w:tcPr>
            <w:tcW w:w="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A25341" w:rsidRPr="004D571A" w:rsidRDefault="00A25341" w:rsidP="004D571A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D571A">
              <w:rPr>
                <w:rFonts w:ascii="IranNastaliq" w:hAnsi="IranNastaliq" w:cs="IranNastaliq"/>
                <w:color w:val="000000" w:themeColor="text1"/>
                <w:sz w:val="26"/>
                <w:szCs w:val="26"/>
                <w:rtl/>
                <w:lang w:bidi="fa-IR"/>
              </w:rPr>
              <w:br w:type="page"/>
              <w:t>كد</w:t>
            </w:r>
            <w:r w:rsidRPr="004D571A">
              <w:rPr>
                <w:rFonts w:ascii="IranNastaliq" w:hAnsi="IranNastaliq" w:cs="IranNastaliq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4D571A">
              <w:rPr>
                <w:rFonts w:ascii="IranNastaliq" w:hAnsi="IranNastaliq" w:cs="IranNastaliq"/>
                <w:color w:val="000000" w:themeColor="text1"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2750" w:type="dxa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A25341" w:rsidRPr="004D571A" w:rsidRDefault="00A25341" w:rsidP="004D571A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color w:val="000000" w:themeColor="text1"/>
                <w:sz w:val="38"/>
                <w:szCs w:val="38"/>
                <w:rtl/>
                <w:lang w:bidi="fa-IR"/>
              </w:rPr>
            </w:pPr>
            <w:r w:rsidRPr="004D571A">
              <w:rPr>
                <w:rFonts w:ascii="IranNastaliq" w:hAnsi="IranNastaliq" w:cs="IranNastaliq" w:hint="cs"/>
                <w:color w:val="000000" w:themeColor="text1"/>
                <w:sz w:val="38"/>
                <w:szCs w:val="38"/>
                <w:rtl/>
                <w:lang w:bidi="fa-IR"/>
              </w:rPr>
              <w:t>عنوان   رشته      كارشناسي</w:t>
            </w:r>
          </w:p>
        </w:tc>
        <w:tc>
          <w:tcPr>
            <w:tcW w:w="6654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A25341" w:rsidRPr="004D571A" w:rsidRDefault="00A25341" w:rsidP="00863073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color w:val="000000" w:themeColor="text1"/>
                <w:sz w:val="38"/>
                <w:szCs w:val="38"/>
                <w:rtl/>
                <w:lang w:bidi="fa-IR"/>
              </w:rPr>
            </w:pPr>
            <w:r w:rsidRPr="004D571A">
              <w:rPr>
                <w:rFonts w:ascii="IranNastaliq" w:hAnsi="IranNastaliq" w:cs="IranNastaliq" w:hint="cs"/>
                <w:color w:val="000000" w:themeColor="text1"/>
                <w:sz w:val="38"/>
                <w:szCs w:val="38"/>
                <w:rtl/>
                <w:lang w:bidi="fa-IR"/>
              </w:rPr>
              <w:t xml:space="preserve">شرايط </w:t>
            </w:r>
            <w:r>
              <w:rPr>
                <w:rFonts w:ascii="IranNastaliq" w:hAnsi="IranNastaliq" w:cs="IranNastaliq" w:hint="cs"/>
                <w:color w:val="000000" w:themeColor="text1"/>
                <w:sz w:val="38"/>
                <w:szCs w:val="38"/>
                <w:rtl/>
                <w:lang w:bidi="fa-IR"/>
              </w:rPr>
              <w:t>اختصاصي هر رشته</w:t>
            </w:r>
          </w:p>
        </w:tc>
      </w:tr>
      <w:tr w:rsidR="00A25341" w:rsidRPr="00FD79EA" w:rsidTr="0010758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امور آب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عمران، عمران آب، مهندسي آب، عمران محيط زيست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امور بانكي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دارا بودن دانشنامه ليسانس در يكي از رشته هاي علوم بانكي و بانكداري، حسابداري و حسابرسي(کلیه گرایش ها)، مدیریت (بازرگانی، صنعتی،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بانکی و مالی) ، اقتصاد(نظری،بازرگانی،پول و بانکداری) </w:t>
            </w:r>
          </w:p>
        </w:tc>
      </w:tr>
      <w:tr w:rsidR="00A25341" w:rsidRPr="00FD79EA" w:rsidTr="0010758C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امور ثبتي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رشته حقوق قضايي، امور ثبتي و نقشه برداري </w:t>
            </w:r>
          </w:p>
        </w:tc>
      </w:tr>
      <w:tr w:rsidR="00A25341" w:rsidRPr="00FD79EA" w:rsidTr="0010758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امور گمركي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F3266B">
            <w:pPr>
              <w:tabs>
                <w:tab w:val="right" w:pos="3542"/>
              </w:tabs>
              <w:spacing w:line="18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از رشته هاي امور گمركي ، مديريت (بازرگاني و مالي) حقوق (كليه گرايش ها) </w:t>
            </w:r>
            <w:r w:rsidR="00F326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كاركنان گمرك با حداقل 10 سال سابقه كار در پست هاي فني گمرك (طبق احكام كارگزيني) با حداقل مدرك كارشناسي كليه رشته ها </w:t>
            </w:r>
          </w:p>
        </w:tc>
      </w:tr>
      <w:tr w:rsidR="00A25341" w:rsidRPr="00FD79EA" w:rsidTr="0010758C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باغباني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سبزيكاري، گياهان زينتي، گياهان داروئي، درختان ميوه، طراحي فضاي سبز، مهندسي آب، توليدات گياهي و گياهپزشكي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بررسي و اصالت خط، امضاء و اثر انگشت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دارا بودن دانشنامه ليسانس از دانشگاه علوم انتظامي و يا گرافيك با حداقل 5 سال سابقه كار و آموزش در آزمايشگاه بررسي اسناد مجعول و مشكوك مركز تشخيص هويت ناجا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برق، الكترونيك و مخابرات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رشته مهندسي برق (كليه گرايش ها) (فارغ التحصيلان رشته هاي دبيري فني مجاز به شركت در آزمون نخواهند بود)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برق، ماشين و تأسيسات كارخانجات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spacing w:line="216" w:lineRule="auto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مهندسي مكانيك (كليه گرايش ها) ، مهندسي برق (كليه گرايش ها) و مهندسي منابع (كليه گرايش ها) (فارغ التحصيلان رشته هاي دبيري فني مجاز به شركت در آزمون نخواهند بود)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"/>
                <w:szCs w:val="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بورس و اوراق بهادار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0B3FE7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</w:t>
            </w:r>
            <w:r w:rsidR="00D500B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مديريت </w:t>
            </w:r>
            <w:r w:rsidR="000B3FE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بازرگاني، مالي،بيمه)، حسابداري، اقتصاد و علو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اقتصادي(گرايش نظري، بازرگاني)‌ ، مديريت كارآفريني و مديريت كسب و كارهاي كوچك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F3266B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تاسيسات ساختماني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مهندسي مكانيك (كليه گرايش ها) و مهندسي برق (كليه گرايش ها)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ثبت شركتها و علائم تجاري و اختراعات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رشته حقوق </w:t>
            </w:r>
            <w:r w:rsidR="00F326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دارا بودن دانشنامه ليسانس در ساير رشته ها با ده سال سابقه كار در اداره ثبت شركت ها در امر مرتبط </w:t>
            </w:r>
          </w:p>
        </w:tc>
      </w:tr>
      <w:tr w:rsidR="00A25341" w:rsidRPr="00FD79EA" w:rsidTr="003A5A58">
        <w:trPr>
          <w:trHeight w:val="850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جنگل و مرتع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F3266B" w:rsidRDefault="00A25341" w:rsidP="00F3266B">
            <w:pPr>
              <w:tabs>
                <w:tab w:val="right" w:pos="3542"/>
              </w:tabs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جنگلداري، آبخيزداري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صنايع چوب، </w:t>
            </w:r>
          </w:p>
          <w:p w:rsidR="00A25341" w:rsidRPr="00FD79EA" w:rsidRDefault="00A25341" w:rsidP="00F3266B">
            <w:pPr>
              <w:tabs>
                <w:tab w:val="right" w:pos="3542"/>
              </w:tabs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بيابان زدايي، مرتع داري، خاكشناسي و كشاورزي</w:t>
            </w:r>
          </w:p>
        </w:tc>
      </w:tr>
      <w:tr w:rsidR="00A25341" w:rsidRPr="00FD79EA" w:rsidTr="003A5A58">
        <w:trPr>
          <w:trHeight w:val="1020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حسابداري وحسابرسي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دانشنامه ليسانس در يكي از رشته هاي حسابداري (کلیه گرایش ها) ، مديريت مالي و بازرگاني </w:t>
            </w:r>
          </w:p>
        </w:tc>
      </w:tr>
      <w:tr w:rsidR="00A25341" w:rsidRPr="00FD79EA" w:rsidTr="003A5A58">
        <w:trPr>
          <w:trHeight w:val="850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راه و ساختمان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دارابودن دانشنامه ليسانس در يكي از رشته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هاي مهندسي عمران(گرایش عمران</w:t>
            </w: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سازه ، راه)، مهندسی راه وساختمان ومهندسی معماری </w:t>
            </w:r>
          </w:p>
        </w:tc>
      </w:tr>
      <w:tr w:rsidR="00A25341" w:rsidRPr="00FD79EA" w:rsidTr="003A5A58">
        <w:trPr>
          <w:trHeight w:val="850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زراعت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دارابودن دانشنامه ليسانس در يكي از رشته هاي اکولوژی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زراعي،</w:t>
            </w:r>
            <w:r w:rsidR="00F326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فيزيولوژي زراعي، توليدات گياهي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تكنولوژي بذر ، علفهاي بذر ، گياهپزشكي، مهندسي آب و خاكشناسي 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صنايع نفت و پتروشيمي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863073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دارا بودن دانشنامه ليسانس در يكي از رشته هاي مهندسي نفت و پتروشيمي، مهندسي مكانيك، مهندسي شيمي، مهندسي پليمر، مهندسي صنايع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كامپيوتر و فن آوري اطلاعات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Pr="00FD79EA" w:rsidRDefault="00A25341" w:rsidP="00F3266B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دارا بودن مدرك كارشناسي يا بالاتر مرتبط شامل كامپيوتر </w:t>
            </w:r>
            <w:r w:rsidR="00F326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 برق گرايش الكترونيك، مخابرات و كنترل ، مهندسي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فناوري اطلاعات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نقشه برداري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A25341" w:rsidRPr="00FD79EA" w:rsidRDefault="00A25341" w:rsidP="003A64EC">
            <w:pPr>
              <w:tabs>
                <w:tab w:val="right" w:pos="3542"/>
              </w:tabs>
              <w:spacing w:line="216" w:lineRule="auto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دارابودن دانشنامه ليسانس در يكي از رشته هاي مهندسي عمران (گرايش نقشه برداري ، فتوگرامتري، سيستم اطلاعات جغرافيايي</w:t>
            </w:r>
            <w:r w:rsidRPr="00FD79EA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GIS</w:t>
            </w: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)مهندسي نقشه برداري (كارتوگرافي، ژئودزي)، نقشه برداري هوايي و عكس برداري هوايي </w:t>
            </w:r>
          </w:p>
          <w:p w:rsidR="00A25341" w:rsidRPr="00FD79EA" w:rsidRDefault="00A25341" w:rsidP="00D500B9">
            <w:pPr>
              <w:tabs>
                <w:tab w:val="right" w:pos="3542"/>
              </w:tabs>
              <w:spacing w:line="216" w:lineRule="auto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توضيحات: دارندگان مدرك كارشناسي ناپيوسته بايد داراي مدرك كارداني ساختمان، عمران و يا معماري باشند.</w:t>
            </w:r>
          </w:p>
        </w:tc>
      </w:tr>
      <w:tr w:rsidR="00A25341" w:rsidRPr="00FD79EA" w:rsidTr="003A5A58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A25341" w:rsidRPr="004D571A" w:rsidRDefault="00A25341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0" w:type="dxa"/>
            <w:vAlign w:val="center"/>
          </w:tcPr>
          <w:p w:rsidR="00A25341" w:rsidRPr="00FD79EA" w:rsidRDefault="00A25341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D79E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وسائط نقليه موتوري زميني و تصادفات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A25341" w:rsidRDefault="00A25341" w:rsidP="00FF5E0A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1ـ دارا بودن دانشنامه ليسانس (رشته تخصصي راهنمائي و رانندگي و ارائه مدرك كارشناسي عالي تصادفات و امور فني (كاردان فني) ) </w:t>
            </w:r>
          </w:p>
          <w:p w:rsidR="00A25341" w:rsidRPr="00FD79EA" w:rsidRDefault="00A25341" w:rsidP="00FF5E0A">
            <w:pPr>
              <w:tabs>
                <w:tab w:val="right" w:pos="3542"/>
              </w:tabs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79E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2ـ مهندسي مكانيك با گرايش جامدات و مهندس خودرو </w:t>
            </w:r>
          </w:p>
        </w:tc>
      </w:tr>
    </w:tbl>
    <w:p w:rsidR="00D51131" w:rsidRPr="00FD79EA" w:rsidRDefault="00752C8A" w:rsidP="004D571A">
      <w:pPr>
        <w:tabs>
          <w:tab w:val="right" w:pos="3542"/>
        </w:tabs>
        <w:jc w:val="lowKashida"/>
        <w:rPr>
          <w:rFonts w:cs="B Mitra"/>
          <w:color w:val="000000" w:themeColor="text1"/>
          <w:sz w:val="6"/>
          <w:szCs w:val="6"/>
          <w:rtl/>
          <w:lang w:bidi="fa-IR"/>
        </w:rPr>
      </w:pPr>
      <w:r w:rsidRPr="00FD79EA">
        <w:rPr>
          <w:rFonts w:cs="B Mitra" w:hint="cs"/>
          <w:color w:val="000000" w:themeColor="text1"/>
          <w:sz w:val="6"/>
          <w:szCs w:val="6"/>
          <w:rtl/>
          <w:lang w:bidi="fa-IR"/>
        </w:rPr>
        <w:tab/>
      </w:r>
    </w:p>
    <w:p w:rsidR="00973F7C" w:rsidRPr="00FF5E0A" w:rsidRDefault="00973F7C" w:rsidP="004D571A">
      <w:pPr>
        <w:pStyle w:val="ListParagraph"/>
        <w:numPr>
          <w:ilvl w:val="0"/>
          <w:numId w:val="14"/>
        </w:numPr>
        <w:tabs>
          <w:tab w:val="right" w:pos="3542"/>
        </w:tabs>
        <w:spacing w:line="240" w:lineRule="auto"/>
        <w:rPr>
          <w:rFonts w:cs="B Titr"/>
          <w:color w:val="000000" w:themeColor="text1"/>
          <w:sz w:val="10"/>
          <w:szCs w:val="10"/>
        </w:rPr>
      </w:pPr>
      <w:r w:rsidRPr="00FD79EA">
        <w:rPr>
          <w:rFonts w:cs="B Titr" w:hint="cs"/>
          <w:color w:val="000000" w:themeColor="text1"/>
          <w:sz w:val="28"/>
          <w:szCs w:val="28"/>
          <w:rtl/>
        </w:rPr>
        <w:t>دارندگان مدارك بالاتر از كارشناسي، ‌لزوماً بايد داراي مدرك كارشناسي مرتبط باشند.</w:t>
      </w:r>
    </w:p>
    <w:p w:rsidR="00FF5E0A" w:rsidRPr="00FF5E0A" w:rsidRDefault="00FF5E0A" w:rsidP="00FF5E0A">
      <w:pPr>
        <w:pStyle w:val="ListParagraph"/>
        <w:numPr>
          <w:ilvl w:val="0"/>
          <w:numId w:val="14"/>
        </w:numPr>
        <w:tabs>
          <w:tab w:val="right" w:pos="3542"/>
        </w:tabs>
        <w:spacing w:line="240" w:lineRule="auto"/>
        <w:rPr>
          <w:rFonts w:cs="B Titr"/>
          <w:color w:val="000000" w:themeColor="text1"/>
          <w:sz w:val="10"/>
          <w:szCs w:val="10"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دارا بودن پنج سال سابقه كار مرتبط بعد از دريافت مدرك كارشناسي از شرايط عمومي تمامي </w:t>
      </w:r>
      <w:r>
        <w:rPr>
          <w:rFonts w:cs="B Titr"/>
          <w:color w:val="000000" w:themeColor="text1"/>
          <w:sz w:val="28"/>
          <w:szCs w:val="28"/>
          <w:rtl/>
        </w:rPr>
        <w:br/>
      </w:r>
      <w:r>
        <w:rPr>
          <w:rFonts w:cs="B Titr" w:hint="cs"/>
          <w:color w:val="000000" w:themeColor="text1"/>
          <w:sz w:val="28"/>
          <w:szCs w:val="28"/>
          <w:rtl/>
        </w:rPr>
        <w:t xml:space="preserve">رشته ها مي باشد. </w:t>
      </w:r>
    </w:p>
    <w:p w:rsidR="00FF5E0A" w:rsidRPr="00FD79EA" w:rsidRDefault="00FF5E0A" w:rsidP="00FF5E0A">
      <w:pPr>
        <w:pStyle w:val="ListParagraph"/>
        <w:tabs>
          <w:tab w:val="right" w:pos="3542"/>
        </w:tabs>
        <w:spacing w:line="240" w:lineRule="auto"/>
        <w:rPr>
          <w:rFonts w:cs="B Titr"/>
          <w:color w:val="000000" w:themeColor="text1"/>
          <w:sz w:val="10"/>
          <w:szCs w:val="10"/>
          <w:rtl/>
        </w:rPr>
      </w:pPr>
    </w:p>
    <w:p w:rsidR="006B6320" w:rsidRPr="00FD79EA" w:rsidRDefault="006B6320" w:rsidP="004D571A">
      <w:pPr>
        <w:rPr>
          <w:color w:val="000000" w:themeColor="text1"/>
          <w:sz w:val="36"/>
          <w:rtl/>
        </w:rPr>
      </w:pPr>
    </w:p>
    <w:sectPr w:rsidR="006B6320" w:rsidRPr="00FD79EA" w:rsidSect="006F27B8">
      <w:headerReference w:type="default" r:id="rId7"/>
      <w:endnotePr>
        <w:numFmt w:val="lowerLetter"/>
      </w:endnotePr>
      <w:pgSz w:w="11906" w:h="16838" w:code="9"/>
      <w:pgMar w:top="1134" w:right="851" w:bottom="567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90" w:rsidRDefault="00D21390">
      <w:r>
        <w:separator/>
      </w:r>
    </w:p>
  </w:endnote>
  <w:endnote w:type="continuationSeparator" w:id="1">
    <w:p w:rsidR="00D21390" w:rsidRDefault="00D2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B Nazanin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90" w:rsidRDefault="00D21390">
      <w:r>
        <w:separator/>
      </w:r>
    </w:p>
  </w:footnote>
  <w:footnote w:type="continuationSeparator" w:id="1">
    <w:p w:rsidR="00D21390" w:rsidRDefault="00D2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A" w:rsidRPr="00F3266B" w:rsidRDefault="00752C8A" w:rsidP="008F730C">
    <w:pPr>
      <w:spacing w:line="156" w:lineRule="auto"/>
      <w:jc w:val="center"/>
      <w:rPr>
        <w:rFonts w:ascii="IranNastaliq" w:hAnsi="IranNastaliq" w:cs="IranNastaliq"/>
        <w:sz w:val="38"/>
        <w:szCs w:val="38"/>
        <w:rtl/>
      </w:rPr>
    </w:pPr>
    <w:r w:rsidRPr="00F3266B">
      <w:rPr>
        <w:rFonts w:ascii="IranNastaliq" w:hAnsi="IranNastaliq" w:cs="IranNastaliq"/>
        <w:sz w:val="38"/>
        <w:szCs w:val="38"/>
        <w:rtl/>
      </w:rPr>
      <w:t xml:space="preserve">جدول شماره </w:t>
    </w:r>
    <w:r w:rsidR="00AB49DC" w:rsidRPr="00F3266B">
      <w:rPr>
        <w:rFonts w:ascii="IranNastaliq" w:hAnsi="IranNastaliq" w:cs="IranNastaliq" w:hint="cs"/>
        <w:sz w:val="38"/>
        <w:szCs w:val="38"/>
        <w:rtl/>
      </w:rPr>
      <w:t>(</w:t>
    </w:r>
    <w:r w:rsidRPr="00F3266B">
      <w:rPr>
        <w:rFonts w:ascii="IranNastaliq" w:hAnsi="IranNastaliq" w:cs="IranNastaliq"/>
        <w:sz w:val="38"/>
        <w:szCs w:val="38"/>
        <w:rtl/>
      </w:rPr>
      <w:t xml:space="preserve">3 </w:t>
    </w:r>
    <w:r w:rsidR="00AB49DC" w:rsidRPr="00F3266B">
      <w:rPr>
        <w:rFonts w:ascii="IranNastaliq" w:hAnsi="IranNastaliq" w:cs="IranNastaliq" w:hint="cs"/>
        <w:sz w:val="38"/>
        <w:szCs w:val="38"/>
        <w:rtl/>
      </w:rPr>
      <w:t>)</w:t>
    </w:r>
  </w:p>
  <w:p w:rsidR="00105A0D" w:rsidRPr="00F3266B" w:rsidRDefault="00752C8A" w:rsidP="00863073">
    <w:pPr>
      <w:spacing w:line="156" w:lineRule="auto"/>
      <w:jc w:val="center"/>
      <w:rPr>
        <w:rFonts w:ascii="IranNastaliq" w:hAnsi="IranNastaliq" w:cs="IranNastaliq"/>
        <w:sz w:val="8"/>
        <w:szCs w:val="8"/>
        <w:rtl/>
      </w:rPr>
    </w:pPr>
    <w:r w:rsidRPr="00F3266B">
      <w:rPr>
        <w:rFonts w:ascii="IranNastaliq" w:hAnsi="IranNastaliq" w:cs="IranNastaliq"/>
        <w:sz w:val="48"/>
        <w:szCs w:val="48"/>
        <w:rtl/>
      </w:rPr>
      <w:t xml:space="preserve"> رشته های مورد پذیرش و شرایط </w:t>
    </w:r>
    <w:r w:rsidR="00863073" w:rsidRPr="00F3266B">
      <w:rPr>
        <w:rFonts w:ascii="IranNastaliq" w:hAnsi="IranNastaliq" w:cs="IranNastaliq" w:hint="cs"/>
        <w:sz w:val="48"/>
        <w:szCs w:val="48"/>
        <w:rtl/>
      </w:rPr>
      <w:t xml:space="preserve">اختصاصي علاوه بر شرايط عمومي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B"/>
    <w:multiLevelType w:val="hybridMultilevel"/>
    <w:tmpl w:val="E3F61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4C2"/>
    <w:multiLevelType w:val="hybridMultilevel"/>
    <w:tmpl w:val="6534E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14A"/>
    <w:multiLevelType w:val="hybridMultilevel"/>
    <w:tmpl w:val="4FB2E448"/>
    <w:lvl w:ilvl="0" w:tplc="B1861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361"/>
    <w:multiLevelType w:val="hybridMultilevel"/>
    <w:tmpl w:val="F1C22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32A"/>
    <w:multiLevelType w:val="hybridMultilevel"/>
    <w:tmpl w:val="D9063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702"/>
    <w:multiLevelType w:val="hybridMultilevel"/>
    <w:tmpl w:val="F818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26B95"/>
    <w:multiLevelType w:val="hybridMultilevel"/>
    <w:tmpl w:val="14462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0575F"/>
    <w:multiLevelType w:val="hybridMultilevel"/>
    <w:tmpl w:val="596A9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2DD3"/>
    <w:multiLevelType w:val="hybridMultilevel"/>
    <w:tmpl w:val="68EED5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D066A"/>
    <w:multiLevelType w:val="hybridMultilevel"/>
    <w:tmpl w:val="58867388"/>
    <w:lvl w:ilvl="0" w:tplc="7312E32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BAD"/>
    <w:multiLevelType w:val="hybridMultilevel"/>
    <w:tmpl w:val="F1C22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634D"/>
    <w:multiLevelType w:val="hybridMultilevel"/>
    <w:tmpl w:val="507C0796"/>
    <w:lvl w:ilvl="0" w:tplc="852C8C98">
      <w:start w:val="1"/>
      <w:numFmt w:val="decimal"/>
      <w:lvlText w:val="%1."/>
      <w:lvlJc w:val="left"/>
      <w:pPr>
        <w:ind w:left="720" w:hanging="360"/>
      </w:pPr>
      <w:rPr>
        <w:rFonts w:cs="B Titr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E14A1"/>
    <w:multiLevelType w:val="hybridMultilevel"/>
    <w:tmpl w:val="5692915E"/>
    <w:lvl w:ilvl="0" w:tplc="CD20C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E254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311C7710">
      <w:start w:val="1"/>
      <w:numFmt w:val="arabicAlpha"/>
      <w:lvlText w:val="%3."/>
      <w:lvlJc w:val="right"/>
      <w:pPr>
        <w:ind w:left="2160" w:hanging="180"/>
      </w:pPr>
      <w:rPr>
        <w:rFonts w:hint="default"/>
      </w:rPr>
    </w:lvl>
    <w:lvl w:ilvl="3" w:tplc="6E760D14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03AE6"/>
    <w:multiLevelType w:val="hybridMultilevel"/>
    <w:tmpl w:val="B5AC12A6"/>
    <w:lvl w:ilvl="0" w:tplc="CD20C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E3058"/>
    <w:multiLevelType w:val="hybridMultilevel"/>
    <w:tmpl w:val="3788C0E0"/>
    <w:lvl w:ilvl="0" w:tplc="15CA6B5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70942E58"/>
    <w:multiLevelType w:val="hybridMultilevel"/>
    <w:tmpl w:val="3C28265E"/>
    <w:lvl w:ilvl="0" w:tplc="E3BEB2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F36506"/>
    <w:multiLevelType w:val="hybridMultilevel"/>
    <w:tmpl w:val="4B4E3E66"/>
    <w:lvl w:ilvl="0" w:tplc="EE108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5307BA"/>
    <w:rsid w:val="000010DF"/>
    <w:rsid w:val="00005635"/>
    <w:rsid w:val="00017CDE"/>
    <w:rsid w:val="00025113"/>
    <w:rsid w:val="00025BAD"/>
    <w:rsid w:val="00027DCC"/>
    <w:rsid w:val="000341FE"/>
    <w:rsid w:val="00040D6E"/>
    <w:rsid w:val="00040E00"/>
    <w:rsid w:val="000574D6"/>
    <w:rsid w:val="000576A8"/>
    <w:rsid w:val="00063A53"/>
    <w:rsid w:val="000649F4"/>
    <w:rsid w:val="00065DC2"/>
    <w:rsid w:val="00077509"/>
    <w:rsid w:val="00077F08"/>
    <w:rsid w:val="00080083"/>
    <w:rsid w:val="0008606F"/>
    <w:rsid w:val="000877C1"/>
    <w:rsid w:val="000936F6"/>
    <w:rsid w:val="000955E6"/>
    <w:rsid w:val="000A0A3B"/>
    <w:rsid w:val="000A2B0F"/>
    <w:rsid w:val="000A661D"/>
    <w:rsid w:val="000A7461"/>
    <w:rsid w:val="000B3FE7"/>
    <w:rsid w:val="000B6756"/>
    <w:rsid w:val="000C1359"/>
    <w:rsid w:val="000C148E"/>
    <w:rsid w:val="000C1D3C"/>
    <w:rsid w:val="000C4567"/>
    <w:rsid w:val="000D67E9"/>
    <w:rsid w:val="000E5C5B"/>
    <w:rsid w:val="000F1CF3"/>
    <w:rsid w:val="000F1FA3"/>
    <w:rsid w:val="000F52EC"/>
    <w:rsid w:val="000F6127"/>
    <w:rsid w:val="000F6E84"/>
    <w:rsid w:val="001052FA"/>
    <w:rsid w:val="00105A0D"/>
    <w:rsid w:val="0010758C"/>
    <w:rsid w:val="00120C65"/>
    <w:rsid w:val="00123C4D"/>
    <w:rsid w:val="001306C9"/>
    <w:rsid w:val="001358BC"/>
    <w:rsid w:val="001461E7"/>
    <w:rsid w:val="001574BE"/>
    <w:rsid w:val="00162176"/>
    <w:rsid w:val="00162636"/>
    <w:rsid w:val="001672D5"/>
    <w:rsid w:val="00167DCA"/>
    <w:rsid w:val="0017138E"/>
    <w:rsid w:val="00175AF7"/>
    <w:rsid w:val="00192291"/>
    <w:rsid w:val="00193D3C"/>
    <w:rsid w:val="00196B72"/>
    <w:rsid w:val="00197042"/>
    <w:rsid w:val="001A0B32"/>
    <w:rsid w:val="001A16D6"/>
    <w:rsid w:val="001A2B19"/>
    <w:rsid w:val="001A64AC"/>
    <w:rsid w:val="001B03EC"/>
    <w:rsid w:val="001B416C"/>
    <w:rsid w:val="001B448E"/>
    <w:rsid w:val="001B453A"/>
    <w:rsid w:val="001B7797"/>
    <w:rsid w:val="001C14C2"/>
    <w:rsid w:val="001C39A2"/>
    <w:rsid w:val="001D184F"/>
    <w:rsid w:val="001D2598"/>
    <w:rsid w:val="001D591B"/>
    <w:rsid w:val="001D7DB5"/>
    <w:rsid w:val="001F1B81"/>
    <w:rsid w:val="00200FDF"/>
    <w:rsid w:val="00202171"/>
    <w:rsid w:val="0020367B"/>
    <w:rsid w:val="00205CBA"/>
    <w:rsid w:val="00211880"/>
    <w:rsid w:val="00217486"/>
    <w:rsid w:val="00220B6C"/>
    <w:rsid w:val="00223701"/>
    <w:rsid w:val="00224F1B"/>
    <w:rsid w:val="002316E8"/>
    <w:rsid w:val="002351F6"/>
    <w:rsid w:val="002360C9"/>
    <w:rsid w:val="002379DF"/>
    <w:rsid w:val="00253BEA"/>
    <w:rsid w:val="0026210F"/>
    <w:rsid w:val="00263423"/>
    <w:rsid w:val="002656FA"/>
    <w:rsid w:val="00265997"/>
    <w:rsid w:val="0027185F"/>
    <w:rsid w:val="002802F5"/>
    <w:rsid w:val="00284596"/>
    <w:rsid w:val="0028632B"/>
    <w:rsid w:val="00292BDD"/>
    <w:rsid w:val="002A39D6"/>
    <w:rsid w:val="002A4C92"/>
    <w:rsid w:val="002B1812"/>
    <w:rsid w:val="002C5F16"/>
    <w:rsid w:val="002E1119"/>
    <w:rsid w:val="002E271B"/>
    <w:rsid w:val="002E36EE"/>
    <w:rsid w:val="002E6750"/>
    <w:rsid w:val="002F6A4C"/>
    <w:rsid w:val="002F6BDD"/>
    <w:rsid w:val="002F6D69"/>
    <w:rsid w:val="002F7716"/>
    <w:rsid w:val="00304218"/>
    <w:rsid w:val="00316FBB"/>
    <w:rsid w:val="00325D20"/>
    <w:rsid w:val="003268E3"/>
    <w:rsid w:val="0033051B"/>
    <w:rsid w:val="00331FAD"/>
    <w:rsid w:val="00332E81"/>
    <w:rsid w:val="00342B84"/>
    <w:rsid w:val="00343FB9"/>
    <w:rsid w:val="00344CD2"/>
    <w:rsid w:val="00350D9C"/>
    <w:rsid w:val="00354B7D"/>
    <w:rsid w:val="00357857"/>
    <w:rsid w:val="003611D4"/>
    <w:rsid w:val="00374B62"/>
    <w:rsid w:val="00382B93"/>
    <w:rsid w:val="00387863"/>
    <w:rsid w:val="0039179F"/>
    <w:rsid w:val="003A3ABD"/>
    <w:rsid w:val="003A5068"/>
    <w:rsid w:val="003A5A58"/>
    <w:rsid w:val="003A64EC"/>
    <w:rsid w:val="003B5281"/>
    <w:rsid w:val="003B7B5A"/>
    <w:rsid w:val="003C180C"/>
    <w:rsid w:val="003C4B01"/>
    <w:rsid w:val="003C78F9"/>
    <w:rsid w:val="003D4AEB"/>
    <w:rsid w:val="003D663B"/>
    <w:rsid w:val="003E47D9"/>
    <w:rsid w:val="003E7CC8"/>
    <w:rsid w:val="003F2F39"/>
    <w:rsid w:val="003F2F73"/>
    <w:rsid w:val="003F30E8"/>
    <w:rsid w:val="003F5582"/>
    <w:rsid w:val="004000DB"/>
    <w:rsid w:val="00407EDE"/>
    <w:rsid w:val="004147D3"/>
    <w:rsid w:val="00424D4B"/>
    <w:rsid w:val="00437332"/>
    <w:rsid w:val="00447C80"/>
    <w:rsid w:val="0046015E"/>
    <w:rsid w:val="00467A46"/>
    <w:rsid w:val="00467C42"/>
    <w:rsid w:val="00470FDE"/>
    <w:rsid w:val="004724B1"/>
    <w:rsid w:val="00482F59"/>
    <w:rsid w:val="00490974"/>
    <w:rsid w:val="004B43D0"/>
    <w:rsid w:val="004B6ADB"/>
    <w:rsid w:val="004C2F02"/>
    <w:rsid w:val="004D2F22"/>
    <w:rsid w:val="004D571A"/>
    <w:rsid w:val="004D5B93"/>
    <w:rsid w:val="004E2BBC"/>
    <w:rsid w:val="00500E55"/>
    <w:rsid w:val="00503DAF"/>
    <w:rsid w:val="00514802"/>
    <w:rsid w:val="00514980"/>
    <w:rsid w:val="00515698"/>
    <w:rsid w:val="005243DC"/>
    <w:rsid w:val="005307BA"/>
    <w:rsid w:val="0054292A"/>
    <w:rsid w:val="0054400E"/>
    <w:rsid w:val="00550062"/>
    <w:rsid w:val="005643AA"/>
    <w:rsid w:val="00564FC6"/>
    <w:rsid w:val="00574D7F"/>
    <w:rsid w:val="00576AA3"/>
    <w:rsid w:val="00580F1D"/>
    <w:rsid w:val="005815DD"/>
    <w:rsid w:val="00582DE8"/>
    <w:rsid w:val="00583387"/>
    <w:rsid w:val="005934BF"/>
    <w:rsid w:val="00596723"/>
    <w:rsid w:val="005A17B9"/>
    <w:rsid w:val="005A46E7"/>
    <w:rsid w:val="005A7F88"/>
    <w:rsid w:val="005B0F10"/>
    <w:rsid w:val="005B1D16"/>
    <w:rsid w:val="005C50F4"/>
    <w:rsid w:val="005D45DF"/>
    <w:rsid w:val="005D5FAD"/>
    <w:rsid w:val="005E535F"/>
    <w:rsid w:val="005F2699"/>
    <w:rsid w:val="005F274D"/>
    <w:rsid w:val="005F7BDE"/>
    <w:rsid w:val="006066F8"/>
    <w:rsid w:val="00610010"/>
    <w:rsid w:val="00611F72"/>
    <w:rsid w:val="00617591"/>
    <w:rsid w:val="0062024D"/>
    <w:rsid w:val="00621992"/>
    <w:rsid w:val="00644101"/>
    <w:rsid w:val="0064497C"/>
    <w:rsid w:val="0064624C"/>
    <w:rsid w:val="006542CE"/>
    <w:rsid w:val="006629B5"/>
    <w:rsid w:val="00666785"/>
    <w:rsid w:val="006739A8"/>
    <w:rsid w:val="006803CC"/>
    <w:rsid w:val="00685B7C"/>
    <w:rsid w:val="00693E01"/>
    <w:rsid w:val="006976BB"/>
    <w:rsid w:val="006978A2"/>
    <w:rsid w:val="006A06F1"/>
    <w:rsid w:val="006A0D76"/>
    <w:rsid w:val="006A6BED"/>
    <w:rsid w:val="006A7AB7"/>
    <w:rsid w:val="006B0B30"/>
    <w:rsid w:val="006B6320"/>
    <w:rsid w:val="006B7DDD"/>
    <w:rsid w:val="006C3198"/>
    <w:rsid w:val="006C4EEB"/>
    <w:rsid w:val="006C6766"/>
    <w:rsid w:val="006D0FCB"/>
    <w:rsid w:val="006D42F9"/>
    <w:rsid w:val="006E0480"/>
    <w:rsid w:val="006E199D"/>
    <w:rsid w:val="006E5979"/>
    <w:rsid w:val="006F27B8"/>
    <w:rsid w:val="006F4F6A"/>
    <w:rsid w:val="007010C8"/>
    <w:rsid w:val="00702B59"/>
    <w:rsid w:val="007071A9"/>
    <w:rsid w:val="00711765"/>
    <w:rsid w:val="00723C1C"/>
    <w:rsid w:val="007372E0"/>
    <w:rsid w:val="007448ED"/>
    <w:rsid w:val="00752C8A"/>
    <w:rsid w:val="00760813"/>
    <w:rsid w:val="00762DB1"/>
    <w:rsid w:val="00770C9D"/>
    <w:rsid w:val="00772DAD"/>
    <w:rsid w:val="007737EA"/>
    <w:rsid w:val="00776746"/>
    <w:rsid w:val="007772A7"/>
    <w:rsid w:val="00777D07"/>
    <w:rsid w:val="00791296"/>
    <w:rsid w:val="007A2FFC"/>
    <w:rsid w:val="007A32D5"/>
    <w:rsid w:val="007B00A4"/>
    <w:rsid w:val="007B3DEB"/>
    <w:rsid w:val="007B5813"/>
    <w:rsid w:val="007B7BBB"/>
    <w:rsid w:val="007D7884"/>
    <w:rsid w:val="007E7B87"/>
    <w:rsid w:val="007F47FB"/>
    <w:rsid w:val="00800E50"/>
    <w:rsid w:val="00801823"/>
    <w:rsid w:val="008024B7"/>
    <w:rsid w:val="00805F94"/>
    <w:rsid w:val="0080672C"/>
    <w:rsid w:val="008075F4"/>
    <w:rsid w:val="00810107"/>
    <w:rsid w:val="00812135"/>
    <w:rsid w:val="00814031"/>
    <w:rsid w:val="0081412F"/>
    <w:rsid w:val="00822913"/>
    <w:rsid w:val="00840F24"/>
    <w:rsid w:val="008435C1"/>
    <w:rsid w:val="00843B45"/>
    <w:rsid w:val="00847459"/>
    <w:rsid w:val="008475E6"/>
    <w:rsid w:val="00847C6A"/>
    <w:rsid w:val="008550DA"/>
    <w:rsid w:val="00855683"/>
    <w:rsid w:val="00861D4C"/>
    <w:rsid w:val="008624EC"/>
    <w:rsid w:val="00863073"/>
    <w:rsid w:val="0086618E"/>
    <w:rsid w:val="008718DA"/>
    <w:rsid w:val="00871A69"/>
    <w:rsid w:val="008752A1"/>
    <w:rsid w:val="00880B0B"/>
    <w:rsid w:val="00891968"/>
    <w:rsid w:val="00894E27"/>
    <w:rsid w:val="0089767C"/>
    <w:rsid w:val="00897701"/>
    <w:rsid w:val="00897BE9"/>
    <w:rsid w:val="008A30F4"/>
    <w:rsid w:val="008A6537"/>
    <w:rsid w:val="008A7B19"/>
    <w:rsid w:val="008B16D9"/>
    <w:rsid w:val="008B6AAC"/>
    <w:rsid w:val="008D244B"/>
    <w:rsid w:val="008E23B0"/>
    <w:rsid w:val="008E42A8"/>
    <w:rsid w:val="008F6A37"/>
    <w:rsid w:val="008F730C"/>
    <w:rsid w:val="00907424"/>
    <w:rsid w:val="009151E2"/>
    <w:rsid w:val="0092157A"/>
    <w:rsid w:val="009233BB"/>
    <w:rsid w:val="00924F8A"/>
    <w:rsid w:val="0092655F"/>
    <w:rsid w:val="009314C8"/>
    <w:rsid w:val="0093369B"/>
    <w:rsid w:val="009420A0"/>
    <w:rsid w:val="00943CC9"/>
    <w:rsid w:val="009528A0"/>
    <w:rsid w:val="00957E27"/>
    <w:rsid w:val="00963301"/>
    <w:rsid w:val="0097016E"/>
    <w:rsid w:val="00973F7C"/>
    <w:rsid w:val="009744C9"/>
    <w:rsid w:val="00974857"/>
    <w:rsid w:val="00976219"/>
    <w:rsid w:val="009770A2"/>
    <w:rsid w:val="00981075"/>
    <w:rsid w:val="009824B2"/>
    <w:rsid w:val="009852CC"/>
    <w:rsid w:val="00990AB4"/>
    <w:rsid w:val="00991F27"/>
    <w:rsid w:val="009928ED"/>
    <w:rsid w:val="009A0DC4"/>
    <w:rsid w:val="009C6D3C"/>
    <w:rsid w:val="009C7E21"/>
    <w:rsid w:val="009C7E3B"/>
    <w:rsid w:val="009D1287"/>
    <w:rsid w:val="009D369F"/>
    <w:rsid w:val="009E2416"/>
    <w:rsid w:val="009E2740"/>
    <w:rsid w:val="009E5111"/>
    <w:rsid w:val="009F2B81"/>
    <w:rsid w:val="009F7C20"/>
    <w:rsid w:val="00A11518"/>
    <w:rsid w:val="00A12B0C"/>
    <w:rsid w:val="00A1684C"/>
    <w:rsid w:val="00A25341"/>
    <w:rsid w:val="00A3542E"/>
    <w:rsid w:val="00A35BE7"/>
    <w:rsid w:val="00A36CEF"/>
    <w:rsid w:val="00A42072"/>
    <w:rsid w:val="00A54ADA"/>
    <w:rsid w:val="00A54BFF"/>
    <w:rsid w:val="00A55EFD"/>
    <w:rsid w:val="00A57445"/>
    <w:rsid w:val="00A610F8"/>
    <w:rsid w:val="00A61B41"/>
    <w:rsid w:val="00A61DFA"/>
    <w:rsid w:val="00A64B0A"/>
    <w:rsid w:val="00A66597"/>
    <w:rsid w:val="00A70134"/>
    <w:rsid w:val="00A81292"/>
    <w:rsid w:val="00A86852"/>
    <w:rsid w:val="00A870D1"/>
    <w:rsid w:val="00A951F5"/>
    <w:rsid w:val="00AB49DC"/>
    <w:rsid w:val="00AC45C1"/>
    <w:rsid w:val="00AD033F"/>
    <w:rsid w:val="00AD2C37"/>
    <w:rsid w:val="00AE4527"/>
    <w:rsid w:val="00B06664"/>
    <w:rsid w:val="00B120BB"/>
    <w:rsid w:val="00B137FF"/>
    <w:rsid w:val="00B16B04"/>
    <w:rsid w:val="00B17711"/>
    <w:rsid w:val="00B21701"/>
    <w:rsid w:val="00B276FF"/>
    <w:rsid w:val="00B301DF"/>
    <w:rsid w:val="00B3116D"/>
    <w:rsid w:val="00B32936"/>
    <w:rsid w:val="00B42032"/>
    <w:rsid w:val="00B62022"/>
    <w:rsid w:val="00B74DB0"/>
    <w:rsid w:val="00B75452"/>
    <w:rsid w:val="00B77445"/>
    <w:rsid w:val="00B85B77"/>
    <w:rsid w:val="00B91435"/>
    <w:rsid w:val="00B92E31"/>
    <w:rsid w:val="00BA0733"/>
    <w:rsid w:val="00BB6E5A"/>
    <w:rsid w:val="00BC459C"/>
    <w:rsid w:val="00BD7109"/>
    <w:rsid w:val="00BE04D5"/>
    <w:rsid w:val="00BE3CBF"/>
    <w:rsid w:val="00BE6641"/>
    <w:rsid w:val="00BF0231"/>
    <w:rsid w:val="00BF0689"/>
    <w:rsid w:val="00BF24E4"/>
    <w:rsid w:val="00BF2B8C"/>
    <w:rsid w:val="00BF38E9"/>
    <w:rsid w:val="00C012A3"/>
    <w:rsid w:val="00C0744C"/>
    <w:rsid w:val="00C14D80"/>
    <w:rsid w:val="00C1650A"/>
    <w:rsid w:val="00C20F11"/>
    <w:rsid w:val="00C22A5C"/>
    <w:rsid w:val="00C2663F"/>
    <w:rsid w:val="00C471F4"/>
    <w:rsid w:val="00C47F18"/>
    <w:rsid w:val="00C566F2"/>
    <w:rsid w:val="00C72357"/>
    <w:rsid w:val="00C7521C"/>
    <w:rsid w:val="00C7696B"/>
    <w:rsid w:val="00C90FE0"/>
    <w:rsid w:val="00C95906"/>
    <w:rsid w:val="00CB0064"/>
    <w:rsid w:val="00CB6982"/>
    <w:rsid w:val="00CC17D7"/>
    <w:rsid w:val="00CC7F90"/>
    <w:rsid w:val="00CD60BE"/>
    <w:rsid w:val="00CD7D97"/>
    <w:rsid w:val="00CE51BF"/>
    <w:rsid w:val="00CF3497"/>
    <w:rsid w:val="00CF42CE"/>
    <w:rsid w:val="00D020A1"/>
    <w:rsid w:val="00D0646F"/>
    <w:rsid w:val="00D21390"/>
    <w:rsid w:val="00D27504"/>
    <w:rsid w:val="00D27852"/>
    <w:rsid w:val="00D312C0"/>
    <w:rsid w:val="00D3729D"/>
    <w:rsid w:val="00D46DFB"/>
    <w:rsid w:val="00D500B9"/>
    <w:rsid w:val="00D51131"/>
    <w:rsid w:val="00D529E6"/>
    <w:rsid w:val="00D559DB"/>
    <w:rsid w:val="00D6023E"/>
    <w:rsid w:val="00D65F11"/>
    <w:rsid w:val="00D679DF"/>
    <w:rsid w:val="00D75ABF"/>
    <w:rsid w:val="00D80A89"/>
    <w:rsid w:val="00D833E4"/>
    <w:rsid w:val="00D901DE"/>
    <w:rsid w:val="00D9371C"/>
    <w:rsid w:val="00D93F95"/>
    <w:rsid w:val="00DA6994"/>
    <w:rsid w:val="00DB56F8"/>
    <w:rsid w:val="00DB5AE9"/>
    <w:rsid w:val="00DC321C"/>
    <w:rsid w:val="00DC4C23"/>
    <w:rsid w:val="00DC7CDB"/>
    <w:rsid w:val="00DD6A42"/>
    <w:rsid w:val="00DF1ECF"/>
    <w:rsid w:val="00DF532E"/>
    <w:rsid w:val="00E0642D"/>
    <w:rsid w:val="00E07B2C"/>
    <w:rsid w:val="00E105F3"/>
    <w:rsid w:val="00E21B9F"/>
    <w:rsid w:val="00E27A76"/>
    <w:rsid w:val="00E31EC7"/>
    <w:rsid w:val="00E54294"/>
    <w:rsid w:val="00E610BC"/>
    <w:rsid w:val="00E640D5"/>
    <w:rsid w:val="00E6439A"/>
    <w:rsid w:val="00E73BFD"/>
    <w:rsid w:val="00E85F2D"/>
    <w:rsid w:val="00E94AFC"/>
    <w:rsid w:val="00EA196A"/>
    <w:rsid w:val="00EA66D8"/>
    <w:rsid w:val="00EB0556"/>
    <w:rsid w:val="00EC21AE"/>
    <w:rsid w:val="00EC4D61"/>
    <w:rsid w:val="00EC7999"/>
    <w:rsid w:val="00ED2DD8"/>
    <w:rsid w:val="00EF17BE"/>
    <w:rsid w:val="00EF2C89"/>
    <w:rsid w:val="00EF48D5"/>
    <w:rsid w:val="00EF6559"/>
    <w:rsid w:val="00EF6B0B"/>
    <w:rsid w:val="00EF6DD7"/>
    <w:rsid w:val="00F05221"/>
    <w:rsid w:val="00F11280"/>
    <w:rsid w:val="00F14159"/>
    <w:rsid w:val="00F214A5"/>
    <w:rsid w:val="00F25B8B"/>
    <w:rsid w:val="00F27C94"/>
    <w:rsid w:val="00F3266B"/>
    <w:rsid w:val="00F52CCD"/>
    <w:rsid w:val="00F54C30"/>
    <w:rsid w:val="00F738DF"/>
    <w:rsid w:val="00F90042"/>
    <w:rsid w:val="00F954E4"/>
    <w:rsid w:val="00F95FB8"/>
    <w:rsid w:val="00FA3048"/>
    <w:rsid w:val="00FC0183"/>
    <w:rsid w:val="00FD79EA"/>
    <w:rsid w:val="00FE07A7"/>
    <w:rsid w:val="00FE3FAF"/>
    <w:rsid w:val="00FF3F5F"/>
    <w:rsid w:val="00FF5E0A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04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D27504"/>
    <w:pPr>
      <w:keepNext/>
      <w:outlineLvl w:val="0"/>
    </w:pPr>
    <w:rPr>
      <w:rFonts w:cs="Lotus"/>
      <w:b/>
      <w:bCs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D27504"/>
    <w:pPr>
      <w:keepNext/>
      <w:jc w:val="center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D27504"/>
    <w:pPr>
      <w:keepNext/>
      <w:jc w:val="center"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link w:val="Heading4Char"/>
    <w:qFormat/>
    <w:rsid w:val="00D27504"/>
    <w:pPr>
      <w:keepNext/>
      <w:outlineLvl w:val="3"/>
    </w:pPr>
    <w:rPr>
      <w:rFonts w:cs="Nazanin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D27504"/>
    <w:pPr>
      <w:keepNext/>
      <w:jc w:val="lowKashida"/>
      <w:outlineLvl w:val="4"/>
    </w:pPr>
    <w:rPr>
      <w:rFonts w:cs="Nazanin"/>
      <w:b/>
      <w:bCs/>
      <w:szCs w:val="22"/>
    </w:rPr>
  </w:style>
  <w:style w:type="paragraph" w:styleId="Heading6">
    <w:name w:val="heading 6"/>
    <w:basedOn w:val="Normal"/>
    <w:next w:val="Normal"/>
    <w:link w:val="Heading6Char"/>
    <w:qFormat/>
    <w:rsid w:val="00D27504"/>
    <w:pPr>
      <w:keepNext/>
      <w:spacing w:line="500" w:lineRule="exact"/>
      <w:jc w:val="lowKashida"/>
      <w:outlineLvl w:val="5"/>
    </w:pPr>
    <w:rPr>
      <w:rFonts w:cs="Zar"/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D27504"/>
    <w:pPr>
      <w:keepNext/>
      <w:spacing w:line="500" w:lineRule="exact"/>
      <w:jc w:val="center"/>
      <w:outlineLvl w:val="6"/>
    </w:pPr>
    <w:rPr>
      <w:rFonts w:cs="Lotus"/>
      <w:szCs w:val="40"/>
    </w:rPr>
  </w:style>
  <w:style w:type="paragraph" w:styleId="Heading8">
    <w:name w:val="heading 8"/>
    <w:basedOn w:val="Normal"/>
    <w:next w:val="Normal"/>
    <w:link w:val="Heading8Char"/>
    <w:qFormat/>
    <w:rsid w:val="00D27504"/>
    <w:pPr>
      <w:keepNext/>
      <w:spacing w:line="660" w:lineRule="exact"/>
      <w:ind w:firstLine="720"/>
      <w:jc w:val="center"/>
      <w:outlineLvl w:val="7"/>
    </w:pPr>
    <w:rPr>
      <w:rFonts w:cs="Lotus"/>
      <w:b/>
      <w:bCs/>
      <w:szCs w:val="40"/>
    </w:rPr>
  </w:style>
  <w:style w:type="paragraph" w:styleId="Heading9">
    <w:name w:val="heading 9"/>
    <w:basedOn w:val="Normal"/>
    <w:next w:val="Normal"/>
    <w:link w:val="Heading9Char"/>
    <w:qFormat/>
    <w:rsid w:val="00D27504"/>
    <w:pPr>
      <w:keepNext/>
      <w:outlineLvl w:val="8"/>
    </w:pPr>
    <w:rPr>
      <w:rFonts w:cs="Zar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4980"/>
    <w:rPr>
      <w:rFonts w:cs="Lotus"/>
      <w:b/>
      <w:bCs/>
      <w:noProof/>
      <w:szCs w:val="26"/>
      <w:u w:val="single"/>
      <w:lang w:bidi="ar-SA"/>
    </w:rPr>
  </w:style>
  <w:style w:type="character" w:customStyle="1" w:styleId="Heading2Char">
    <w:name w:val="Heading 2 Char"/>
    <w:link w:val="Heading2"/>
    <w:rsid w:val="00D51131"/>
    <w:rPr>
      <w:rFonts w:cs="Lotus"/>
      <w:b/>
      <w:bCs/>
      <w:noProof/>
      <w:szCs w:val="28"/>
      <w:lang w:bidi="ar-SA"/>
    </w:rPr>
  </w:style>
  <w:style w:type="character" w:customStyle="1" w:styleId="Heading3Char">
    <w:name w:val="Heading 3 Char"/>
    <w:link w:val="Heading3"/>
    <w:rsid w:val="00D51131"/>
    <w:rPr>
      <w:rFonts w:cs="Zar"/>
      <w:b/>
      <w:bCs/>
      <w:noProof/>
      <w:lang w:bidi="ar-SA"/>
    </w:rPr>
  </w:style>
  <w:style w:type="character" w:customStyle="1" w:styleId="Heading4Char">
    <w:name w:val="Heading 4 Char"/>
    <w:link w:val="Heading4"/>
    <w:rsid w:val="00D51131"/>
    <w:rPr>
      <w:rFonts w:cs="Nazanin"/>
      <w:b/>
      <w:bCs/>
      <w:noProof/>
      <w:szCs w:val="22"/>
      <w:lang w:bidi="ar-SA"/>
    </w:rPr>
  </w:style>
  <w:style w:type="character" w:customStyle="1" w:styleId="Heading5Char">
    <w:name w:val="Heading 5 Char"/>
    <w:link w:val="Heading5"/>
    <w:rsid w:val="00D51131"/>
    <w:rPr>
      <w:rFonts w:cs="Nazanin"/>
      <w:b/>
      <w:bCs/>
      <w:noProof/>
      <w:szCs w:val="22"/>
      <w:lang w:bidi="ar-SA"/>
    </w:rPr>
  </w:style>
  <w:style w:type="character" w:customStyle="1" w:styleId="Heading6Char">
    <w:name w:val="Heading 6 Char"/>
    <w:link w:val="Heading6"/>
    <w:rsid w:val="00D51131"/>
    <w:rPr>
      <w:rFonts w:cs="Zar"/>
      <w:b/>
      <w:bCs/>
      <w:noProof/>
      <w:szCs w:val="32"/>
      <w:lang w:bidi="ar-SA"/>
    </w:rPr>
  </w:style>
  <w:style w:type="character" w:customStyle="1" w:styleId="Heading7Char">
    <w:name w:val="Heading 7 Char"/>
    <w:link w:val="Heading7"/>
    <w:rsid w:val="00D51131"/>
    <w:rPr>
      <w:rFonts w:cs="Lotus"/>
      <w:noProof/>
      <w:szCs w:val="40"/>
      <w:lang w:bidi="ar-SA"/>
    </w:rPr>
  </w:style>
  <w:style w:type="character" w:customStyle="1" w:styleId="Heading8Char">
    <w:name w:val="Heading 8 Char"/>
    <w:link w:val="Heading8"/>
    <w:rsid w:val="00D51131"/>
    <w:rPr>
      <w:rFonts w:cs="Lotus"/>
      <w:b/>
      <w:bCs/>
      <w:noProof/>
      <w:szCs w:val="40"/>
      <w:lang w:bidi="ar-SA"/>
    </w:rPr>
  </w:style>
  <w:style w:type="character" w:customStyle="1" w:styleId="Heading9Char">
    <w:name w:val="Heading 9 Char"/>
    <w:link w:val="Heading9"/>
    <w:rsid w:val="00D51131"/>
    <w:rPr>
      <w:rFonts w:cs="Zar"/>
      <w:b/>
      <w:bCs/>
      <w:noProof/>
      <w:szCs w:val="18"/>
      <w:lang w:bidi="ar-SA"/>
    </w:rPr>
  </w:style>
  <w:style w:type="paragraph" w:styleId="BodyText">
    <w:name w:val="Body Text"/>
    <w:basedOn w:val="Normal"/>
    <w:link w:val="BodyTextChar"/>
    <w:rsid w:val="00D27504"/>
    <w:pPr>
      <w:jc w:val="lowKashida"/>
    </w:pPr>
    <w:rPr>
      <w:rFonts w:cs="Lotus"/>
      <w:b/>
      <w:bCs/>
      <w:szCs w:val="22"/>
    </w:rPr>
  </w:style>
  <w:style w:type="character" w:customStyle="1" w:styleId="BodyTextChar">
    <w:name w:val="Body Text Char"/>
    <w:link w:val="BodyText"/>
    <w:rsid w:val="00D51131"/>
    <w:rPr>
      <w:rFonts w:cs="Lotus"/>
      <w:b/>
      <w:bCs/>
      <w:noProof/>
      <w:szCs w:val="22"/>
      <w:lang w:bidi="ar-SA"/>
    </w:rPr>
  </w:style>
  <w:style w:type="paragraph" w:styleId="BodyText2">
    <w:name w:val="Body Text 2"/>
    <w:basedOn w:val="Normal"/>
    <w:link w:val="BodyText2Char"/>
    <w:rsid w:val="00D27504"/>
    <w:pPr>
      <w:jc w:val="lowKashida"/>
    </w:pPr>
    <w:rPr>
      <w:rFonts w:cs="Lotus"/>
      <w:b/>
      <w:bCs/>
    </w:rPr>
  </w:style>
  <w:style w:type="character" w:customStyle="1" w:styleId="BodyText2Char">
    <w:name w:val="Body Text 2 Char"/>
    <w:link w:val="BodyText2"/>
    <w:rsid w:val="00514980"/>
    <w:rPr>
      <w:rFonts w:cs="Lotus"/>
      <w:b/>
      <w:bCs/>
      <w:noProof/>
      <w:lang w:bidi="ar-SA"/>
    </w:rPr>
  </w:style>
  <w:style w:type="paragraph" w:styleId="Title">
    <w:name w:val="Title"/>
    <w:basedOn w:val="Normal"/>
    <w:link w:val="TitleChar"/>
    <w:qFormat/>
    <w:rsid w:val="00D27504"/>
    <w:pPr>
      <w:jc w:val="center"/>
    </w:pPr>
    <w:rPr>
      <w:rFonts w:cs="Nazanin"/>
      <w:b/>
      <w:bCs/>
      <w:szCs w:val="30"/>
    </w:rPr>
  </w:style>
  <w:style w:type="character" w:customStyle="1" w:styleId="TitleChar">
    <w:name w:val="Title Char"/>
    <w:link w:val="Title"/>
    <w:rsid w:val="00D51131"/>
    <w:rPr>
      <w:rFonts w:cs="Nazanin"/>
      <w:b/>
      <w:bCs/>
      <w:noProof/>
      <w:szCs w:val="30"/>
      <w:lang w:bidi="ar-SA"/>
    </w:rPr>
  </w:style>
  <w:style w:type="paragraph" w:styleId="BodyText3">
    <w:name w:val="Body Text 3"/>
    <w:basedOn w:val="Normal"/>
    <w:link w:val="BodyText3Char"/>
    <w:rsid w:val="00D27504"/>
    <w:pPr>
      <w:jc w:val="lowKashida"/>
    </w:pPr>
    <w:rPr>
      <w:rFonts w:cs="Nazanin"/>
      <w:b/>
      <w:bCs/>
      <w:szCs w:val="26"/>
    </w:rPr>
  </w:style>
  <w:style w:type="character" w:customStyle="1" w:styleId="BodyText3Char">
    <w:name w:val="Body Text 3 Char"/>
    <w:link w:val="BodyText3"/>
    <w:rsid w:val="00514980"/>
    <w:rPr>
      <w:rFonts w:cs="Nazanin"/>
      <w:b/>
      <w:bCs/>
      <w:noProof/>
      <w:szCs w:val="26"/>
      <w:lang w:bidi="ar-SA"/>
    </w:rPr>
  </w:style>
  <w:style w:type="paragraph" w:styleId="Caption">
    <w:name w:val="caption"/>
    <w:basedOn w:val="Normal"/>
    <w:next w:val="Normal"/>
    <w:qFormat/>
    <w:rsid w:val="00D27504"/>
    <w:pPr>
      <w:jc w:val="center"/>
    </w:pPr>
    <w:rPr>
      <w:rFonts w:cs="Titr"/>
      <w:sz w:val="28"/>
      <w:szCs w:val="28"/>
    </w:rPr>
  </w:style>
  <w:style w:type="paragraph" w:styleId="Header">
    <w:name w:val="header"/>
    <w:basedOn w:val="Normal"/>
    <w:link w:val="HeaderChar"/>
    <w:rsid w:val="00F900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51131"/>
    <w:rPr>
      <w:noProof/>
      <w:lang w:bidi="ar-SA"/>
    </w:rPr>
  </w:style>
  <w:style w:type="paragraph" w:styleId="Footer">
    <w:name w:val="footer"/>
    <w:basedOn w:val="Normal"/>
    <w:link w:val="FooterChar"/>
    <w:uiPriority w:val="99"/>
    <w:rsid w:val="00F900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51131"/>
    <w:rPr>
      <w:noProof/>
      <w:lang w:bidi="ar-SA"/>
    </w:rPr>
  </w:style>
  <w:style w:type="table" w:styleId="TableGrid">
    <w:name w:val="Table Grid"/>
    <w:basedOn w:val="TableNormal"/>
    <w:rsid w:val="001358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51131"/>
    <w:rPr>
      <w:rFonts w:ascii="Tahoma" w:hAnsi="Tahoma" w:cs="Tahoma"/>
      <w:noProof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B56F8"/>
    <w:pPr>
      <w:spacing w:line="300" w:lineRule="auto"/>
      <w:ind w:left="720"/>
      <w:contextualSpacing/>
      <w:jc w:val="lowKashida"/>
    </w:pPr>
    <w:rPr>
      <w:rFonts w:ascii="Calibri" w:eastAsia="Calibri" w:hAnsi="Calibri" w:cs="B Nazanin"/>
      <w:b/>
      <w:bCs/>
      <w:noProof w:val="0"/>
      <w:sz w:val="22"/>
      <w:szCs w:val="22"/>
      <w:lang w:bidi="fa-IR"/>
    </w:rPr>
  </w:style>
  <w:style w:type="character" w:styleId="Hyperlink">
    <w:name w:val="Hyperlink"/>
    <w:uiPriority w:val="99"/>
    <w:semiHidden/>
    <w:unhideWhenUsed/>
    <w:rsid w:val="00D51131"/>
    <w:rPr>
      <w:color w:val="0000FF"/>
      <w:u w:val="single"/>
    </w:rPr>
  </w:style>
  <w:style w:type="paragraph" w:customStyle="1" w:styleId="xl63">
    <w:name w:val="xl63"/>
    <w:basedOn w:val="Normal"/>
    <w:rsid w:val="00D5113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4">
    <w:name w:val="xl64"/>
    <w:basedOn w:val="Normal"/>
    <w:rsid w:val="00D5113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5">
    <w:name w:val="xl65"/>
    <w:basedOn w:val="Normal"/>
    <w:rsid w:val="00D51131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6">
    <w:name w:val="xl66"/>
    <w:basedOn w:val="Normal"/>
    <w:rsid w:val="00D5113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7">
    <w:name w:val="xl67"/>
    <w:basedOn w:val="Normal"/>
    <w:rsid w:val="00D5113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8">
    <w:name w:val="xl68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9">
    <w:name w:val="xl69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0">
    <w:name w:val="xl70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1">
    <w:name w:val="xl71"/>
    <w:basedOn w:val="Normal"/>
    <w:rsid w:val="00D51131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2">
    <w:name w:val="xl72"/>
    <w:basedOn w:val="Normal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3">
    <w:name w:val="xl73"/>
    <w:basedOn w:val="Normal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4">
    <w:name w:val="xl74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8"/>
      <w:szCs w:val="28"/>
    </w:rPr>
  </w:style>
  <w:style w:type="paragraph" w:customStyle="1" w:styleId="xl75">
    <w:name w:val="xl75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noProof w:val="0"/>
      <w:sz w:val="24"/>
      <w:szCs w:val="24"/>
    </w:rPr>
  </w:style>
  <w:style w:type="paragraph" w:customStyle="1" w:styleId="xl76">
    <w:name w:val="xl76"/>
    <w:basedOn w:val="Normal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noProof w:val="0"/>
      <w:sz w:val="24"/>
      <w:szCs w:val="24"/>
    </w:rPr>
  </w:style>
  <w:style w:type="paragraph" w:customStyle="1" w:styleId="xl77">
    <w:name w:val="xl77"/>
    <w:basedOn w:val="Normal"/>
    <w:rsid w:val="00D5113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Tahoma" w:hAnsi="Tahoma" w:cs="Tahoma"/>
      <w:noProof w:val="0"/>
      <w:sz w:val="28"/>
      <w:szCs w:val="28"/>
    </w:rPr>
  </w:style>
  <w:style w:type="paragraph" w:customStyle="1" w:styleId="xl78">
    <w:name w:val="xl78"/>
    <w:basedOn w:val="Normal"/>
    <w:rsid w:val="00D5113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الف) شرايط متقاضيان : </vt:lpstr>
    </vt:vector>
  </TitlesOfParts>
  <Company>ISIRAN Co.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الف) شرايط متقاضيان : </dc:title>
  <dc:subject/>
  <dc:creator>User</dc:creator>
  <cp:keywords/>
  <dc:description/>
  <cp:lastModifiedBy>dabirkhaneh</cp:lastModifiedBy>
  <cp:revision>16</cp:revision>
  <cp:lastPrinted>2014-09-14T08:19:00Z</cp:lastPrinted>
  <dcterms:created xsi:type="dcterms:W3CDTF">2014-09-01T08:15:00Z</dcterms:created>
  <dcterms:modified xsi:type="dcterms:W3CDTF">2014-09-15T05:50:00Z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209850138</vt:i4>
  </property>
</Properties>
</file>